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A5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District Consumer </w:t>
      </w:r>
      <w:proofErr w:type="spellStart"/>
      <w:r>
        <w:rPr>
          <w:b/>
        </w:rPr>
        <w:t>Redressal</w:t>
      </w:r>
      <w:proofErr w:type="spellEnd"/>
      <w:r>
        <w:rPr>
          <w:b/>
        </w:rPr>
        <w:t xml:space="preserve"> Forum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 </w:t>
      </w:r>
      <w:proofErr w:type="gramStart"/>
      <w:r>
        <w:t>No :_</w:t>
      </w:r>
      <w:proofErr w:type="gramEnd"/>
      <w:r>
        <w:t>_____ of 2004 in Complaint No :______ of 2004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            Applicant/Complainant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 Versus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</w:t>
      </w:r>
      <w:r>
        <w:t>                                                   Respondents/Non-applicants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</w:t>
      </w:r>
      <w:proofErr w:type="gramStart"/>
      <w:r>
        <w:t>Under</w:t>
      </w:r>
      <w:proofErr w:type="gramEnd"/>
      <w:r>
        <w:t xml:space="preserve"> Section 25 and 27 of the Consumer Protection Act 1986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  <w:r>
        <w:t>-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 That the applicant hereinabove has filed a complaint </w:t>
      </w:r>
      <w:proofErr w:type="gramStart"/>
      <w:r>
        <w:t>No</w:t>
      </w:r>
      <w:proofErr w:type="gramEnd"/>
      <w:r>
        <w:t xml:space="preserve">. _____, which your </w:t>
      </w:r>
      <w:proofErr w:type="spellStart"/>
      <w:r>
        <w:t>hon</w:t>
      </w:r>
      <w:r>
        <w:t>our</w:t>
      </w:r>
      <w:proofErr w:type="spellEnd"/>
      <w:r>
        <w:t xml:space="preserve"> were pleased to decide on _____</w:t>
      </w:r>
      <w:proofErr w:type="gramStart"/>
      <w:r>
        <w:t>  [</w:t>
      </w:r>
      <w:proofErr w:type="gramEnd"/>
      <w:r>
        <w:t>Annexure C-1] with the following directions to the respondents :-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 That it is apparent from the above orders passed by this </w:t>
      </w:r>
      <w:proofErr w:type="spellStart"/>
      <w:r>
        <w:t>Hon'ble</w:t>
      </w:r>
      <w:proofErr w:type="spellEnd"/>
      <w:r>
        <w:t xml:space="preserve"> Forum that the order was comprehensive, unambiguous and clear in directing the res</w:t>
      </w:r>
      <w:r>
        <w:t>pondents to comply with the same within ____ days.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 That the said orders of this </w:t>
      </w:r>
      <w:proofErr w:type="spellStart"/>
      <w:r>
        <w:t>Hon'ble</w:t>
      </w:r>
      <w:proofErr w:type="spellEnd"/>
      <w:r>
        <w:t xml:space="preserve"> Forum were duly served on the respondents. ____ </w:t>
      </w:r>
      <w:proofErr w:type="gramStart"/>
      <w:r>
        <w:t>Legally</w:t>
      </w:r>
      <w:proofErr w:type="gramEnd"/>
      <w:r>
        <w:t xml:space="preserve"> the service of the above orders is complete on the respondents.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   That despite the orders of this </w:t>
      </w:r>
      <w:proofErr w:type="spellStart"/>
      <w:r>
        <w:t>Hon'ble</w:t>
      </w:r>
      <w:proofErr w:type="spellEnd"/>
      <w:r>
        <w:t xml:space="preserve"> forum having duly been served on and brought to the </w:t>
      </w:r>
      <w:proofErr w:type="gramStart"/>
      <w:r>
        <w:t>notice</w:t>
      </w:r>
      <w:proofErr w:type="gramEnd"/>
      <w:r>
        <w:t xml:space="preserve"> of the respondents, the respondents have not complied with the same within the specified period.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 That the respondents have thus conducted themselves in the most reprehensible manner showing sc</w:t>
      </w:r>
      <w:r>
        <w:t xml:space="preserve">ant regard to the orders of this </w:t>
      </w:r>
      <w:proofErr w:type="spellStart"/>
      <w:r>
        <w:t>Hon'ble</w:t>
      </w:r>
      <w:proofErr w:type="spellEnd"/>
      <w:r>
        <w:t xml:space="preserve"> Forum which conduct on their part is palpably, manifestly and gravely contumacious and makes the </w:t>
      </w:r>
      <w:proofErr w:type="spellStart"/>
      <w:r>
        <w:t>contemners</w:t>
      </w:r>
      <w:proofErr w:type="spellEnd"/>
      <w:r>
        <w:t>/respondents liable to be dealt with in accordance with the law and punished severely for willfully, deliber</w:t>
      </w:r>
      <w:r>
        <w:t xml:space="preserve">ately and intentionally flouting, defying and disobeying the authority of this </w:t>
      </w:r>
      <w:proofErr w:type="spellStart"/>
      <w:r>
        <w:t>Hon'ble</w:t>
      </w:r>
      <w:proofErr w:type="spellEnd"/>
      <w:r>
        <w:t xml:space="preserve"> forum.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  That it is apparent from the material placed on record that no iota of doubt is left regarding the </w:t>
      </w:r>
      <w:proofErr w:type="spellStart"/>
      <w:r>
        <w:t>contemners</w:t>
      </w:r>
      <w:proofErr w:type="spellEnd"/>
      <w:r>
        <w:t xml:space="preserve"> having scant regard and utter disregard to the s</w:t>
      </w:r>
      <w:r>
        <w:t xml:space="preserve">acrosanct orders of this </w:t>
      </w:r>
      <w:proofErr w:type="spellStart"/>
      <w:r>
        <w:t>Hon'ble</w:t>
      </w:r>
      <w:proofErr w:type="spellEnd"/>
      <w:r>
        <w:t xml:space="preserve"> forum, and the </w:t>
      </w:r>
      <w:proofErr w:type="spellStart"/>
      <w:r>
        <w:t>contemners</w:t>
      </w:r>
      <w:proofErr w:type="spellEnd"/>
      <w:r>
        <w:t xml:space="preserve"> are prima facie guilty of the contempt of the court for having deliberately and willfully disobeyed the orders of this </w:t>
      </w:r>
      <w:proofErr w:type="spellStart"/>
      <w:r>
        <w:t>Hon'ble</w:t>
      </w:r>
      <w:proofErr w:type="spellEnd"/>
      <w:r>
        <w:t xml:space="preserve"> forum and they deserve to be dealt with and punished severely in accor</w:t>
      </w:r>
      <w:r>
        <w:t xml:space="preserve">dance with the law as by their such unbecoming act they have tended to lower the authority of this </w:t>
      </w:r>
      <w:proofErr w:type="spellStart"/>
      <w:r>
        <w:t>Hon'ble</w:t>
      </w:r>
      <w:proofErr w:type="spellEnd"/>
      <w:r>
        <w:t xml:space="preserve"> forum and tended to interfere with the due process of the judicial proceedings and administration of justice as their this conduct may make </w:t>
      </w:r>
      <w:r>
        <w:lastRenderedPageBreak/>
        <w:t>execution</w:t>
      </w:r>
      <w:r>
        <w:t xml:space="preserve"> of order </w:t>
      </w:r>
      <w:proofErr w:type="spellStart"/>
      <w:r>
        <w:t>infructuous</w:t>
      </w:r>
      <w:proofErr w:type="spellEnd"/>
      <w:r>
        <w:t>.  Their such conduct is manifest</w:t>
      </w:r>
      <w:proofErr w:type="gramStart"/>
      <w:r>
        <w:t>  of</w:t>
      </w:r>
      <w:proofErr w:type="gramEnd"/>
      <w:r>
        <w:t xml:space="preserve"> their </w:t>
      </w:r>
      <w:proofErr w:type="spellStart"/>
      <w:r>
        <w:t>malafide</w:t>
      </w:r>
      <w:proofErr w:type="spellEnd"/>
      <w:r>
        <w:t xml:space="preserve"> intentions throughout.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   That the interest of justice demands that the </w:t>
      </w:r>
      <w:proofErr w:type="spellStart"/>
      <w:r>
        <w:t>contemners</w:t>
      </w:r>
      <w:proofErr w:type="spellEnd"/>
      <w:r>
        <w:t>/respondents are dealt with and punished severely in accordance with the law for their willful, de</w:t>
      </w:r>
      <w:r>
        <w:t xml:space="preserve">liberate and intentional disobedience of the orders of this </w:t>
      </w:r>
      <w:proofErr w:type="spellStart"/>
      <w:r>
        <w:t>Hon'ble</w:t>
      </w:r>
      <w:proofErr w:type="spellEnd"/>
      <w:r>
        <w:t xml:space="preserve"> forum. Otherwise, if the </w:t>
      </w:r>
      <w:proofErr w:type="spellStart"/>
      <w:r>
        <w:t>contemners</w:t>
      </w:r>
      <w:proofErr w:type="spellEnd"/>
      <w:r>
        <w:t xml:space="preserve"> are let go Scott free the litigant will lose their confidence and faith in the judicial proceedings.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   It is, therefore, most respectfully prayed tha</w:t>
      </w:r>
      <w:r>
        <w:t xml:space="preserve">t this </w:t>
      </w:r>
      <w:proofErr w:type="spellStart"/>
      <w:r>
        <w:t>Hon'ble</w:t>
      </w:r>
      <w:proofErr w:type="spellEnd"/>
      <w:r>
        <w:t xml:space="preserve"> forum may be pleased to grant the following reliefs/pass the following </w:t>
      </w:r>
      <w:proofErr w:type="gramStart"/>
      <w:r>
        <w:t>orders :</w:t>
      </w:r>
      <w:proofErr w:type="gramEnd"/>
      <w:r>
        <w:t>-</w:t>
      </w:r>
    </w:p>
    <w:p w:rsidR="00000000" w:rsidRDefault="008362A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40"/>
        <w:jc w:val="both"/>
      </w:pPr>
      <w:r>
        <w:t xml:space="preserve">(a)  That the </w:t>
      </w:r>
      <w:proofErr w:type="spellStart"/>
      <w:r>
        <w:t>contemners</w:t>
      </w:r>
      <w:proofErr w:type="spellEnd"/>
      <w:r>
        <w:t>/respondents be severely dealt with and punished in accordance with the law for having willfully, deliberately and intentionally not com</w:t>
      </w:r>
      <w:r>
        <w:t xml:space="preserve">plied with the orders of this </w:t>
      </w:r>
      <w:proofErr w:type="spellStart"/>
      <w:r>
        <w:t>Hon'ble</w:t>
      </w:r>
      <w:proofErr w:type="spellEnd"/>
      <w:r>
        <w:t xml:space="preserve"> forum, thereby lowering the dignity of this </w:t>
      </w:r>
      <w:proofErr w:type="spellStart"/>
      <w:r>
        <w:t>Hon'ble</w:t>
      </w:r>
      <w:proofErr w:type="spellEnd"/>
      <w:r>
        <w:t xml:space="preserve"> forum;</w:t>
      </w:r>
    </w:p>
    <w:p w:rsidR="00000000" w:rsidRDefault="008362A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40"/>
        <w:jc w:val="both"/>
      </w:pPr>
      <w:r>
        <w:t xml:space="preserve">(b)   The execution proceedings </w:t>
      </w:r>
      <w:proofErr w:type="gramStart"/>
      <w:r>
        <w:t>be</w:t>
      </w:r>
      <w:proofErr w:type="gramEnd"/>
      <w:r>
        <w:t xml:space="preserve"> initiated for execution of the above orders of this </w:t>
      </w:r>
      <w:proofErr w:type="spellStart"/>
      <w:r>
        <w:t>Hon'ble</w:t>
      </w:r>
      <w:proofErr w:type="spellEnd"/>
      <w:r>
        <w:t xml:space="preserve"> forum;</w:t>
      </w:r>
    </w:p>
    <w:p w:rsidR="00000000" w:rsidRDefault="008362A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40"/>
        <w:jc w:val="both"/>
      </w:pPr>
      <w:r>
        <w:t>(c)   The respondents/</w:t>
      </w:r>
      <w:proofErr w:type="spellStart"/>
      <w:r>
        <w:t>contemners</w:t>
      </w:r>
      <w:proofErr w:type="spellEnd"/>
      <w:r>
        <w:t xml:space="preserve"> </w:t>
      </w:r>
      <w:proofErr w:type="gramStart"/>
      <w:r>
        <w:t>be</w:t>
      </w:r>
      <w:proofErr w:type="gramEnd"/>
      <w:r>
        <w:t xml:space="preserve"> burdened with extra h</w:t>
      </w:r>
      <w:r>
        <w:t>eavy costs;</w:t>
      </w:r>
    </w:p>
    <w:p w:rsidR="00000000" w:rsidRDefault="008362A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40"/>
        <w:jc w:val="both"/>
      </w:pPr>
      <w:r>
        <w:t xml:space="preserve">(d)  Such other orders may also be passed in </w:t>
      </w:r>
      <w:proofErr w:type="spellStart"/>
      <w:r>
        <w:t>favour</w:t>
      </w:r>
      <w:proofErr w:type="spellEnd"/>
      <w:r>
        <w:t xml:space="preserve"> of the complainant as deemed fit and proper by this </w:t>
      </w:r>
      <w:proofErr w:type="spellStart"/>
      <w:r>
        <w:t>Hon'ble</w:t>
      </w:r>
      <w:proofErr w:type="spellEnd"/>
      <w:r>
        <w:t xml:space="preserve"> forum in the facts and circumstances of the case.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AND FOR THIS ACT OF KINDNESS, THE HUMBLE APPLICANT AS IN DUTY </w:t>
      </w:r>
      <w:proofErr w:type="gramStart"/>
      <w:r>
        <w:t>BOUND,</w:t>
      </w:r>
      <w:proofErr w:type="gramEnd"/>
      <w:r>
        <w:t xml:space="preserve"> SHALL EVER PR</w:t>
      </w:r>
      <w:r>
        <w:t>AY.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                                             Applicant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                                                                        Through, Advocate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BEFORE THE HON'BLE DISTRICT CONSUMER REDRESSAL </w:t>
      </w:r>
      <w:r>
        <w:rPr>
          <w:b/>
        </w:rPr>
        <w:t>FORUM AT SHIMLA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 </w:t>
      </w:r>
      <w:proofErr w:type="gramStart"/>
      <w:r>
        <w:t>No :_</w:t>
      </w:r>
      <w:proofErr w:type="gramEnd"/>
      <w:r>
        <w:t>_____  of 2004 in Complaint No :______ of 2004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            Applicant/Complainant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 Versus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             </w:t>
      </w:r>
      <w:r>
        <w:t>    Respondents/Non-applicants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Affidavit in support of Application under Section 25 and 27 of the Consumer Protection Act.</w:t>
      </w:r>
      <w:proofErr w:type="gramEnd"/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 I, ______, do hereby solemnly affirm and declare as </w:t>
      </w:r>
      <w:proofErr w:type="gramStart"/>
      <w:r>
        <w:t>under :</w:t>
      </w:r>
      <w:proofErr w:type="gramEnd"/>
      <w:r>
        <w:t>-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 That the accompanying application has been prepared under</w:t>
      </w:r>
      <w:r>
        <w:t xml:space="preserve"> my instructions.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 That the contents 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______ of the accompanying application are true and correct to the best of my knowledge.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3.   That I further solemnly affirm and declare that this affidavit of mine is correct and true, no part of it i</w:t>
      </w:r>
      <w:r>
        <w:t>s false and nothing material has been concealed therein.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 Affirmed at </w:t>
      </w:r>
      <w:proofErr w:type="spellStart"/>
      <w:r>
        <w:t>Shimla</w:t>
      </w:r>
      <w:proofErr w:type="spellEnd"/>
      <w:r>
        <w:t xml:space="preserve"> this </w:t>
      </w:r>
      <w:proofErr w:type="spellStart"/>
      <w:r>
        <w:t>the</w:t>
      </w:r>
      <w:proofErr w:type="spellEnd"/>
      <w:r>
        <w:t xml:space="preserve"> _____</w:t>
      </w:r>
      <w:proofErr w:type="gramStart"/>
      <w:r>
        <w:t>_ .</w:t>
      </w:r>
      <w:proofErr w:type="gramEnd"/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DISTRICT CONSUMER DISPUTE REDRESSAL FORUM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AT SHIMLA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App No.</w:t>
      </w:r>
      <w:proofErr w:type="gramEnd"/>
      <w:r>
        <w:t xml:space="preserve"> </w:t>
      </w:r>
      <w:proofErr w:type="gramStart"/>
      <w:r>
        <w:t>:_</w:t>
      </w:r>
      <w:proofErr w:type="gramEnd"/>
      <w:r>
        <w:t>_____ of 2004 in Complaint No:______ of 2004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</w:t>
      </w:r>
      <w:r>
        <w:t>                                   Complainant/Applicant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        Versus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         Respondents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828"/>
        <w:gridCol w:w="1080"/>
        <w:gridCol w:w="516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S. No.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Annx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 Nos.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Contempt Petition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  <w: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Affidavit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C-1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Judgment dated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C-2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C-3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C-4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C-5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Power of Attorney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362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</w:tbl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                                                  Complainant</w:t>
      </w:r>
    </w:p>
    <w:p w:rsidR="00000000" w:rsidRDefault="0083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       </w:t>
      </w:r>
      <w:r>
        <w:t>                                                                 Through, Advocate</w:t>
      </w:r>
    </w:p>
    <w:p w:rsidR="008362A0" w:rsidRDefault="008362A0">
      <w:pPr>
        <w:pStyle w:val="Normal0"/>
        <w:rPr>
          <w:rFonts w:ascii="Times New Roman" w:eastAsia="Times New Roman" w:hAnsi="Times New Roman"/>
        </w:rPr>
      </w:pPr>
    </w:p>
    <w:sectPr w:rsidR="008362A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A59AB"/>
    <w:rsid w:val="002A59AB"/>
    <w:rsid w:val="0083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2016-12-29T04:56:00Z</dcterms:created>
  <dcterms:modified xsi:type="dcterms:W3CDTF">2016-12-29T04:56:00Z</dcterms:modified>
</cp:coreProperties>
</file>